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8C409D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2C0D47">
              <w:rPr>
                <w:b/>
                <w:sz w:val="24"/>
                <w:szCs w:val="24"/>
              </w:rPr>
              <w:t>31.5.2021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93975" w:rsidRPr="00E56D69">
              <w:rPr>
                <w:b/>
                <w:sz w:val="24"/>
                <w:szCs w:val="24"/>
              </w:rPr>
              <w:t xml:space="preserve">do </w:t>
            </w:r>
            <w:r w:rsidR="002C0D47">
              <w:rPr>
                <w:b/>
                <w:sz w:val="24"/>
                <w:szCs w:val="24"/>
              </w:rPr>
              <w:t>4.6.2021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4678"/>
        <w:gridCol w:w="5811"/>
        <w:gridCol w:w="2092"/>
      </w:tblGrid>
      <w:tr w:rsidR="00893975" w:rsidTr="001C1621">
        <w:tc>
          <w:tcPr>
            <w:tcW w:w="141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4678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811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092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362BD7" w:rsidTr="001C1621">
        <w:tc>
          <w:tcPr>
            <w:tcW w:w="1413" w:type="dxa"/>
          </w:tcPr>
          <w:p w:rsidR="00362BD7" w:rsidRDefault="00362BD7" w:rsidP="00362BD7">
            <w:r>
              <w:t>PONEDELJEK</w:t>
            </w:r>
          </w:p>
          <w:p w:rsidR="00362BD7" w:rsidRDefault="00362BD7" w:rsidP="00362BD7">
            <w:r>
              <w:t>31.5.2021</w:t>
            </w:r>
          </w:p>
        </w:tc>
        <w:tc>
          <w:tcPr>
            <w:tcW w:w="4678" w:type="dxa"/>
          </w:tcPr>
          <w:p w:rsidR="00362BD7" w:rsidRDefault="00362BD7" w:rsidP="00362BD7">
            <w:r>
              <w:t>Vroča limonada z ingverjem in medom</w:t>
            </w:r>
          </w:p>
          <w:p w:rsidR="00362BD7" w:rsidRDefault="00362BD7" w:rsidP="00362BD7">
            <w:r w:rsidRPr="001C1621">
              <w:t xml:space="preserve">KRUH, zrnati s </w:t>
            </w:r>
            <w:proofErr w:type="spellStart"/>
            <w:r w:rsidRPr="001C1621">
              <w:t>cia</w:t>
            </w:r>
            <w:proofErr w:type="spellEnd"/>
            <w:r w:rsidRPr="001C1621">
              <w:t xml:space="preserve"> semeni </w:t>
            </w:r>
            <w:r w:rsidRPr="001C1621">
              <w:rPr>
                <w:color w:val="0070C0"/>
              </w:rPr>
              <w:t>(gluten, sezam, soja)</w:t>
            </w:r>
          </w:p>
          <w:p w:rsidR="00362BD7" w:rsidRPr="001C1621" w:rsidRDefault="00362BD7" w:rsidP="00362BD7">
            <w:pPr>
              <w:rPr>
                <w:color w:val="0070C0"/>
              </w:rPr>
            </w:pPr>
            <w:r>
              <w:t xml:space="preserve">Pašteta </w:t>
            </w:r>
            <w:proofErr w:type="spellStart"/>
            <w:r>
              <w:t>Argeta</w:t>
            </w:r>
            <w:proofErr w:type="spellEnd"/>
            <w:r w:rsidRPr="001C1621">
              <w:rPr>
                <w:color w:val="0070C0"/>
              </w:rPr>
              <w:t xml:space="preserve"> (mlečne beljakovine)</w:t>
            </w:r>
            <w:r>
              <w:rPr>
                <w:color w:val="0070C0"/>
              </w:rPr>
              <w:t xml:space="preserve">, </w:t>
            </w:r>
            <w:r w:rsidRPr="001C1621">
              <w:t>olive</w:t>
            </w:r>
          </w:p>
        </w:tc>
        <w:tc>
          <w:tcPr>
            <w:tcW w:w="5811" w:type="dxa"/>
          </w:tcPr>
          <w:p w:rsidR="00362BD7" w:rsidRDefault="00362BD7" w:rsidP="00362BD7">
            <w:r>
              <w:t xml:space="preserve">Svedri z mesom in zelenjavo </w:t>
            </w:r>
            <w:r w:rsidRPr="00867553">
              <w:rPr>
                <w:color w:val="0070C0"/>
              </w:rPr>
              <w:t>(gluten, jajca, zelena)</w:t>
            </w:r>
          </w:p>
          <w:p w:rsidR="00362BD7" w:rsidRPr="00E56D69" w:rsidRDefault="00362BD7" w:rsidP="00362BD7">
            <w:r>
              <w:t>Zeljna solata</w:t>
            </w:r>
          </w:p>
        </w:tc>
        <w:tc>
          <w:tcPr>
            <w:tcW w:w="2092" w:type="dxa"/>
          </w:tcPr>
          <w:p w:rsidR="00362BD7" w:rsidRDefault="00362BD7" w:rsidP="00362BD7">
            <w:r>
              <w:t>Banana, melona</w:t>
            </w:r>
          </w:p>
        </w:tc>
      </w:tr>
      <w:tr w:rsidR="00362BD7" w:rsidTr="001C1621">
        <w:tc>
          <w:tcPr>
            <w:tcW w:w="1413" w:type="dxa"/>
          </w:tcPr>
          <w:p w:rsidR="00362BD7" w:rsidRDefault="00362BD7" w:rsidP="00362BD7">
            <w:r>
              <w:t>TOREK</w:t>
            </w:r>
          </w:p>
          <w:p w:rsidR="00362BD7" w:rsidRDefault="00362BD7" w:rsidP="00362BD7">
            <w:r>
              <w:t>1.6.2021</w:t>
            </w:r>
          </w:p>
          <w:p w:rsidR="00362BD7" w:rsidRDefault="00362BD7" w:rsidP="00362BD7">
            <w:bookmarkStart w:id="0" w:name="_GoBack"/>
            <w:bookmarkEnd w:id="0"/>
          </w:p>
        </w:tc>
        <w:tc>
          <w:tcPr>
            <w:tcW w:w="4678" w:type="dxa"/>
          </w:tcPr>
          <w:p w:rsidR="00362BD7" w:rsidRDefault="00362BD7" w:rsidP="00362BD7">
            <w:r>
              <w:t xml:space="preserve">Domače mleko </w:t>
            </w:r>
            <w:r>
              <w:rPr>
                <w:color w:val="0070C0"/>
              </w:rPr>
              <w:t>(mlečne beljakovine)</w:t>
            </w:r>
          </w:p>
          <w:p w:rsidR="00362BD7" w:rsidRDefault="00362BD7" w:rsidP="00362BD7">
            <w:r>
              <w:t xml:space="preserve">Janezov črni kruh </w:t>
            </w:r>
            <w:r>
              <w:rPr>
                <w:color w:val="0070C0"/>
              </w:rPr>
              <w:t>(gluten)</w:t>
            </w:r>
            <w:r>
              <w:t xml:space="preserve"> </w:t>
            </w:r>
          </w:p>
          <w:p w:rsidR="00362BD7" w:rsidRDefault="00362BD7" w:rsidP="00362BD7">
            <w:r>
              <w:t xml:space="preserve">Jajčna omleta s šunko </w:t>
            </w:r>
            <w:r>
              <w:rPr>
                <w:color w:val="0070C0"/>
              </w:rPr>
              <w:t>(jajca, mlečne beljakovine)</w:t>
            </w:r>
          </w:p>
          <w:p w:rsidR="00362BD7" w:rsidRDefault="00362BD7" w:rsidP="00362BD7">
            <w:r>
              <w:t>Rezine sveže kumare</w:t>
            </w:r>
          </w:p>
        </w:tc>
        <w:tc>
          <w:tcPr>
            <w:tcW w:w="5811" w:type="dxa"/>
          </w:tcPr>
          <w:p w:rsidR="00362BD7" w:rsidRPr="008C409D" w:rsidRDefault="00362BD7" w:rsidP="00362BD7">
            <w:pPr>
              <w:rPr>
                <w:color w:val="0070C0"/>
              </w:rPr>
            </w:pPr>
            <w:r>
              <w:t xml:space="preserve">Lečna enolončnica </w:t>
            </w:r>
          </w:p>
          <w:p w:rsidR="00362BD7" w:rsidRPr="00DF1236" w:rsidRDefault="00362BD7" w:rsidP="00362BD7">
            <w:pPr>
              <w:rPr>
                <w:color w:val="0070C0"/>
              </w:rPr>
            </w:pPr>
            <w:r>
              <w:t xml:space="preserve">Ajdovi štruklji s skuto </w:t>
            </w:r>
            <w:r w:rsidRPr="00DF1236">
              <w:rPr>
                <w:color w:val="0070C0"/>
              </w:rPr>
              <w:t>(gluten, jajca, mlečne beljakovine</w:t>
            </w:r>
            <w:r>
              <w:rPr>
                <w:color w:val="0070C0"/>
              </w:rPr>
              <w:t>, soja</w:t>
            </w:r>
            <w:r w:rsidRPr="00DF1236">
              <w:rPr>
                <w:color w:val="0070C0"/>
              </w:rPr>
              <w:t>)</w:t>
            </w:r>
          </w:p>
          <w:p w:rsidR="00362BD7" w:rsidRDefault="00362BD7" w:rsidP="00362BD7">
            <w:r>
              <w:t>Jabolčni kompot*</w:t>
            </w:r>
          </w:p>
          <w:p w:rsidR="00362BD7" w:rsidRPr="00E56D69" w:rsidRDefault="00362BD7" w:rsidP="00362BD7"/>
        </w:tc>
        <w:tc>
          <w:tcPr>
            <w:tcW w:w="2092" w:type="dxa"/>
          </w:tcPr>
          <w:p w:rsidR="00362BD7" w:rsidRDefault="00362BD7" w:rsidP="00362BD7">
            <w:r>
              <w:t>Sadna košarica</w:t>
            </w:r>
          </w:p>
        </w:tc>
      </w:tr>
      <w:tr w:rsidR="00362BD7" w:rsidTr="001C1621">
        <w:tc>
          <w:tcPr>
            <w:tcW w:w="1413" w:type="dxa"/>
          </w:tcPr>
          <w:p w:rsidR="00362BD7" w:rsidRDefault="00362BD7" w:rsidP="00362BD7">
            <w:r>
              <w:t>SREDA</w:t>
            </w:r>
          </w:p>
          <w:p w:rsidR="00362BD7" w:rsidRDefault="00362BD7" w:rsidP="00362BD7">
            <w:r>
              <w:t>2.6.2021</w:t>
            </w:r>
          </w:p>
          <w:p w:rsidR="00362BD7" w:rsidRDefault="00362BD7" w:rsidP="00362BD7"/>
        </w:tc>
        <w:tc>
          <w:tcPr>
            <w:tcW w:w="4678" w:type="dxa"/>
          </w:tcPr>
          <w:p w:rsidR="00362BD7" w:rsidRDefault="00362BD7" w:rsidP="00362BD7">
            <w:r>
              <w:t>Bezgov čaj</w:t>
            </w:r>
          </w:p>
          <w:p w:rsidR="00362BD7" w:rsidRDefault="00362BD7" w:rsidP="00362BD7">
            <w:r>
              <w:t xml:space="preserve">BIO </w:t>
            </w:r>
            <w:proofErr w:type="spellStart"/>
            <w:r>
              <w:t>kamutov</w:t>
            </w:r>
            <w:proofErr w:type="spellEnd"/>
            <w:r>
              <w:t xml:space="preserve"> kruh (</w:t>
            </w:r>
            <w:r w:rsidRPr="00A45AF0">
              <w:rPr>
                <w:color w:val="0070C0"/>
              </w:rPr>
              <w:t>gluten)</w:t>
            </w:r>
          </w:p>
          <w:p w:rsidR="00362BD7" w:rsidRPr="001C1621" w:rsidRDefault="00362BD7" w:rsidP="00362BD7">
            <w:pPr>
              <w:rPr>
                <w:color w:val="0070C0"/>
              </w:rPr>
            </w:pPr>
            <w:r>
              <w:t xml:space="preserve">Čokoladni namaz* </w:t>
            </w:r>
            <w:r>
              <w:rPr>
                <w:color w:val="0070C0"/>
              </w:rPr>
              <w:t xml:space="preserve">(mlečne beljakovine), </w:t>
            </w:r>
            <w:r>
              <w:t>jabolko</w:t>
            </w:r>
          </w:p>
        </w:tc>
        <w:tc>
          <w:tcPr>
            <w:tcW w:w="5811" w:type="dxa"/>
          </w:tcPr>
          <w:p w:rsidR="00362BD7" w:rsidRPr="00A24457" w:rsidRDefault="00362BD7" w:rsidP="00362BD7">
            <w:pPr>
              <w:rPr>
                <w:color w:val="0070C0"/>
              </w:rPr>
            </w:pPr>
            <w:proofErr w:type="spellStart"/>
            <w:r>
              <w:t>Pastinakova</w:t>
            </w:r>
            <w:proofErr w:type="spellEnd"/>
            <w:r>
              <w:t xml:space="preserve"> krem juha z zlatimi kroglicami </w:t>
            </w:r>
            <w:r w:rsidRPr="00A24457">
              <w:rPr>
                <w:color w:val="0070C0"/>
              </w:rPr>
              <w:t>(gluten, jajca, mleko)</w:t>
            </w:r>
          </w:p>
          <w:p w:rsidR="00362BD7" w:rsidRDefault="00362BD7" w:rsidP="00362BD7">
            <w:pPr>
              <w:rPr>
                <w:color w:val="0070C0"/>
              </w:rPr>
            </w:pPr>
            <w:r>
              <w:t xml:space="preserve">Pečena sveža tuna </w:t>
            </w:r>
            <w:r>
              <w:rPr>
                <w:color w:val="0070C0"/>
              </w:rPr>
              <w:t>(ribe</w:t>
            </w:r>
            <w:r w:rsidRPr="00DF1236">
              <w:rPr>
                <w:color w:val="0070C0"/>
              </w:rPr>
              <w:t>)</w:t>
            </w:r>
          </w:p>
          <w:p w:rsidR="00362BD7" w:rsidRPr="00CC4310" w:rsidRDefault="00362BD7" w:rsidP="00362BD7">
            <w:r>
              <w:t>Drobnjakov krompir, s</w:t>
            </w:r>
            <w:r w:rsidRPr="0073399E">
              <w:t>olata</w:t>
            </w:r>
            <w:r>
              <w:t xml:space="preserve"> </w:t>
            </w:r>
          </w:p>
        </w:tc>
        <w:tc>
          <w:tcPr>
            <w:tcW w:w="2092" w:type="dxa"/>
          </w:tcPr>
          <w:p w:rsidR="00362BD7" w:rsidRDefault="00362BD7" w:rsidP="00362BD7">
            <w:r>
              <w:t xml:space="preserve">Sadje, </w:t>
            </w:r>
            <w:proofErr w:type="spellStart"/>
            <w:r>
              <w:t>grisini</w:t>
            </w:r>
            <w:proofErr w:type="spellEnd"/>
            <w:r>
              <w:t xml:space="preserve"> </w:t>
            </w:r>
            <w:r w:rsidRPr="00A45AF0">
              <w:rPr>
                <w:color w:val="0070C0"/>
              </w:rPr>
              <w:t>(gluten, mlečne beljakovine)</w:t>
            </w:r>
            <w:r>
              <w:rPr>
                <w:color w:val="0070C0"/>
              </w:rPr>
              <w:t xml:space="preserve"> </w:t>
            </w:r>
          </w:p>
        </w:tc>
      </w:tr>
      <w:tr w:rsidR="00362BD7" w:rsidTr="001C1621">
        <w:trPr>
          <w:trHeight w:val="495"/>
        </w:trPr>
        <w:tc>
          <w:tcPr>
            <w:tcW w:w="1413" w:type="dxa"/>
          </w:tcPr>
          <w:p w:rsidR="00362BD7" w:rsidRDefault="00362BD7" w:rsidP="00362BD7">
            <w:r>
              <w:t>ČETRTEK</w:t>
            </w:r>
          </w:p>
          <w:p w:rsidR="00362BD7" w:rsidRDefault="00362BD7" w:rsidP="00362BD7">
            <w:r>
              <w:t>3.6.2021</w:t>
            </w:r>
          </w:p>
        </w:tc>
        <w:tc>
          <w:tcPr>
            <w:tcW w:w="4678" w:type="dxa"/>
          </w:tcPr>
          <w:p w:rsidR="00362BD7" w:rsidRDefault="00362BD7" w:rsidP="00362BD7">
            <w:r>
              <w:t>Mlečni močnik (</w:t>
            </w:r>
            <w:r w:rsidRPr="00DF1236">
              <w:rPr>
                <w:color w:val="0070C0"/>
              </w:rPr>
              <w:t>mlečne beljakovine</w:t>
            </w:r>
            <w:r>
              <w:rPr>
                <w:color w:val="0070C0"/>
              </w:rPr>
              <w:t>, gluten, jajca</w:t>
            </w:r>
            <w:r w:rsidRPr="00DF1236">
              <w:rPr>
                <w:color w:val="0070C0"/>
              </w:rPr>
              <w:t>)</w:t>
            </w:r>
          </w:p>
          <w:p w:rsidR="00362BD7" w:rsidRDefault="00362BD7" w:rsidP="00362BD7">
            <w:r>
              <w:t>Borovnice</w:t>
            </w:r>
          </w:p>
        </w:tc>
        <w:tc>
          <w:tcPr>
            <w:tcW w:w="5811" w:type="dxa"/>
          </w:tcPr>
          <w:p w:rsidR="00362BD7" w:rsidRDefault="00362BD7" w:rsidP="00362BD7">
            <w:r>
              <w:t>Pečena piščančja prsa</w:t>
            </w:r>
          </w:p>
          <w:p w:rsidR="00362BD7" w:rsidRDefault="00362BD7" w:rsidP="00362BD7">
            <w:r>
              <w:t xml:space="preserve">Mlinci </w:t>
            </w:r>
            <w:r w:rsidRPr="0073399E">
              <w:rPr>
                <w:color w:val="0070C0"/>
              </w:rPr>
              <w:t>(gluten)</w:t>
            </w:r>
          </w:p>
          <w:p w:rsidR="00362BD7" w:rsidRPr="0073399E" w:rsidRDefault="00362BD7" w:rsidP="00362BD7">
            <w:pPr>
              <w:rPr>
                <w:color w:val="0070C0"/>
              </w:rPr>
            </w:pPr>
            <w:r>
              <w:t xml:space="preserve">Dušeno sladko zelje </w:t>
            </w:r>
            <w:r w:rsidRPr="0073399E">
              <w:rPr>
                <w:color w:val="0070C0"/>
              </w:rPr>
              <w:t>(gluten)</w:t>
            </w:r>
          </w:p>
        </w:tc>
        <w:tc>
          <w:tcPr>
            <w:tcW w:w="2092" w:type="dxa"/>
          </w:tcPr>
          <w:p w:rsidR="00362BD7" w:rsidRDefault="00362BD7" w:rsidP="00362BD7">
            <w:r>
              <w:t xml:space="preserve">Sadna skuta </w:t>
            </w:r>
            <w:r w:rsidRPr="002C0D47">
              <w:rPr>
                <w:color w:val="0070C0"/>
              </w:rPr>
              <w:t>(mlečne beljakovine)</w:t>
            </w:r>
          </w:p>
        </w:tc>
      </w:tr>
      <w:tr w:rsidR="00362BD7" w:rsidTr="001C1621">
        <w:trPr>
          <w:trHeight w:val="70"/>
        </w:trPr>
        <w:tc>
          <w:tcPr>
            <w:tcW w:w="1413" w:type="dxa"/>
          </w:tcPr>
          <w:p w:rsidR="00362BD7" w:rsidRDefault="00362BD7" w:rsidP="00362BD7">
            <w:r>
              <w:t>PETEK</w:t>
            </w:r>
          </w:p>
          <w:p w:rsidR="00362BD7" w:rsidRDefault="00362BD7" w:rsidP="00362BD7">
            <w:r>
              <w:t>4.6.2021</w:t>
            </w:r>
          </w:p>
        </w:tc>
        <w:tc>
          <w:tcPr>
            <w:tcW w:w="4678" w:type="dxa"/>
          </w:tcPr>
          <w:p w:rsidR="00362BD7" w:rsidRDefault="00362BD7" w:rsidP="00362BD7">
            <w:r>
              <w:t xml:space="preserve">DOMAČI sadni jogurt </w:t>
            </w:r>
            <w:r w:rsidRPr="00876A6C">
              <w:rPr>
                <w:color w:val="0070C0"/>
              </w:rPr>
              <w:t>(mlečne beljakovine)</w:t>
            </w:r>
          </w:p>
          <w:p w:rsidR="00362BD7" w:rsidRDefault="00362BD7" w:rsidP="00362BD7">
            <w:pPr>
              <w:rPr>
                <w:color w:val="0070C0"/>
              </w:rPr>
            </w:pPr>
            <w:proofErr w:type="spellStart"/>
            <w:r>
              <w:t>Kornspitz</w:t>
            </w:r>
            <w:proofErr w:type="spellEnd"/>
            <w:r>
              <w:t xml:space="preserve"> štručka </w:t>
            </w:r>
            <w:r w:rsidRPr="00876A6C">
              <w:rPr>
                <w:color w:val="0070C0"/>
              </w:rPr>
              <w:t>(gluten, soja)</w:t>
            </w:r>
          </w:p>
          <w:p w:rsidR="00362BD7" w:rsidRPr="008C409D" w:rsidRDefault="00362BD7" w:rsidP="00362BD7"/>
        </w:tc>
        <w:tc>
          <w:tcPr>
            <w:tcW w:w="5811" w:type="dxa"/>
          </w:tcPr>
          <w:p w:rsidR="00362BD7" w:rsidRDefault="00362BD7" w:rsidP="00362BD7">
            <w:proofErr w:type="spellStart"/>
            <w:r>
              <w:t>Čufte</w:t>
            </w:r>
            <w:proofErr w:type="spellEnd"/>
            <w:r>
              <w:t xml:space="preserve"> v paradižnikovi omaki </w:t>
            </w:r>
            <w:r w:rsidRPr="008C409D">
              <w:rPr>
                <w:color w:val="0070C0"/>
              </w:rPr>
              <w:t xml:space="preserve">(gluten, </w:t>
            </w:r>
            <w:r>
              <w:rPr>
                <w:color w:val="0070C0"/>
              </w:rPr>
              <w:t xml:space="preserve">jajca, </w:t>
            </w:r>
            <w:r w:rsidRPr="008C409D">
              <w:rPr>
                <w:color w:val="0070C0"/>
              </w:rPr>
              <w:t>zelena)</w:t>
            </w:r>
          </w:p>
          <w:p w:rsidR="00362BD7" w:rsidRDefault="00362BD7" w:rsidP="00362BD7">
            <w:r>
              <w:t xml:space="preserve">Pire krompir </w:t>
            </w:r>
            <w:r w:rsidRPr="008C409D">
              <w:rPr>
                <w:color w:val="0070C0"/>
              </w:rPr>
              <w:t>(mlečne beljakovine)</w:t>
            </w:r>
          </w:p>
          <w:p w:rsidR="00362BD7" w:rsidRPr="00CD474A" w:rsidRDefault="00362BD7" w:rsidP="00362BD7">
            <w:r>
              <w:t>Zelena solata</w:t>
            </w:r>
          </w:p>
        </w:tc>
        <w:tc>
          <w:tcPr>
            <w:tcW w:w="2092" w:type="dxa"/>
          </w:tcPr>
          <w:p w:rsidR="00362BD7" w:rsidRDefault="00362BD7" w:rsidP="00362BD7">
            <w:r>
              <w:t>Sadje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B38A2"/>
    <w:rsid w:val="00147861"/>
    <w:rsid w:val="001516FE"/>
    <w:rsid w:val="0017146A"/>
    <w:rsid w:val="00182279"/>
    <w:rsid w:val="00191AFC"/>
    <w:rsid w:val="001A0D11"/>
    <w:rsid w:val="001B601D"/>
    <w:rsid w:val="001C1621"/>
    <w:rsid w:val="001C7D7C"/>
    <w:rsid w:val="001D10F4"/>
    <w:rsid w:val="002443B7"/>
    <w:rsid w:val="002513F7"/>
    <w:rsid w:val="00254D11"/>
    <w:rsid w:val="00270586"/>
    <w:rsid w:val="00273E67"/>
    <w:rsid w:val="00296436"/>
    <w:rsid w:val="002976E9"/>
    <w:rsid w:val="002C0D47"/>
    <w:rsid w:val="002F4861"/>
    <w:rsid w:val="00302537"/>
    <w:rsid w:val="00326D38"/>
    <w:rsid w:val="0033364A"/>
    <w:rsid w:val="00334996"/>
    <w:rsid w:val="00334B85"/>
    <w:rsid w:val="00344BDF"/>
    <w:rsid w:val="00345AA3"/>
    <w:rsid w:val="00362BD7"/>
    <w:rsid w:val="0039498F"/>
    <w:rsid w:val="003A7E69"/>
    <w:rsid w:val="003D4FA0"/>
    <w:rsid w:val="003F7602"/>
    <w:rsid w:val="00417EDC"/>
    <w:rsid w:val="00426BA7"/>
    <w:rsid w:val="00440843"/>
    <w:rsid w:val="00441C76"/>
    <w:rsid w:val="0047621A"/>
    <w:rsid w:val="004808E1"/>
    <w:rsid w:val="00492A8B"/>
    <w:rsid w:val="004F54BC"/>
    <w:rsid w:val="00562377"/>
    <w:rsid w:val="00572D7B"/>
    <w:rsid w:val="00591B2C"/>
    <w:rsid w:val="005C32DD"/>
    <w:rsid w:val="005D5084"/>
    <w:rsid w:val="005E6424"/>
    <w:rsid w:val="00631705"/>
    <w:rsid w:val="00654338"/>
    <w:rsid w:val="0066729A"/>
    <w:rsid w:val="00691609"/>
    <w:rsid w:val="006A7FAF"/>
    <w:rsid w:val="007013ED"/>
    <w:rsid w:val="0072232E"/>
    <w:rsid w:val="0073399E"/>
    <w:rsid w:val="00754A27"/>
    <w:rsid w:val="0078506F"/>
    <w:rsid w:val="007A1758"/>
    <w:rsid w:val="007C1CFD"/>
    <w:rsid w:val="007E7E1E"/>
    <w:rsid w:val="00867553"/>
    <w:rsid w:val="00876A6C"/>
    <w:rsid w:val="00876B78"/>
    <w:rsid w:val="008775DD"/>
    <w:rsid w:val="00893975"/>
    <w:rsid w:val="008B47EF"/>
    <w:rsid w:val="008C409D"/>
    <w:rsid w:val="008D58F1"/>
    <w:rsid w:val="009349F8"/>
    <w:rsid w:val="009A2257"/>
    <w:rsid w:val="009A5BA9"/>
    <w:rsid w:val="009D5252"/>
    <w:rsid w:val="009E1BFE"/>
    <w:rsid w:val="009F348F"/>
    <w:rsid w:val="00A1688A"/>
    <w:rsid w:val="00A224CB"/>
    <w:rsid w:val="00A24457"/>
    <w:rsid w:val="00A244DB"/>
    <w:rsid w:val="00A45AF0"/>
    <w:rsid w:val="00A81B39"/>
    <w:rsid w:val="00AB1B26"/>
    <w:rsid w:val="00AD0BDF"/>
    <w:rsid w:val="00AE16E1"/>
    <w:rsid w:val="00AF14B8"/>
    <w:rsid w:val="00B03EC9"/>
    <w:rsid w:val="00B154DF"/>
    <w:rsid w:val="00B75E83"/>
    <w:rsid w:val="00B86696"/>
    <w:rsid w:val="00BC3532"/>
    <w:rsid w:val="00BF2A08"/>
    <w:rsid w:val="00C40EC4"/>
    <w:rsid w:val="00C47486"/>
    <w:rsid w:val="00C53FBE"/>
    <w:rsid w:val="00C57FDC"/>
    <w:rsid w:val="00CA0A25"/>
    <w:rsid w:val="00CB46F5"/>
    <w:rsid w:val="00CC4310"/>
    <w:rsid w:val="00CF74DA"/>
    <w:rsid w:val="00D21A15"/>
    <w:rsid w:val="00D53806"/>
    <w:rsid w:val="00D81F62"/>
    <w:rsid w:val="00DD470F"/>
    <w:rsid w:val="00DE649A"/>
    <w:rsid w:val="00DE6F48"/>
    <w:rsid w:val="00DF1236"/>
    <w:rsid w:val="00E27D65"/>
    <w:rsid w:val="00E442D7"/>
    <w:rsid w:val="00E56D69"/>
    <w:rsid w:val="00E7100E"/>
    <w:rsid w:val="00E95A47"/>
    <w:rsid w:val="00EC0F80"/>
    <w:rsid w:val="00F16CFB"/>
    <w:rsid w:val="00F65577"/>
    <w:rsid w:val="00F86625"/>
    <w:rsid w:val="00FB7D75"/>
    <w:rsid w:val="00FD1DB1"/>
    <w:rsid w:val="00FF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0C13E4C7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5</cp:revision>
  <cp:lastPrinted>2021-05-26T10:37:00Z</cp:lastPrinted>
  <dcterms:created xsi:type="dcterms:W3CDTF">2021-05-17T07:40:00Z</dcterms:created>
  <dcterms:modified xsi:type="dcterms:W3CDTF">2021-05-26T10:37:00Z</dcterms:modified>
</cp:coreProperties>
</file>